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74" w:rsidRPr="0070394F" w:rsidRDefault="0070394F" w:rsidP="007039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993300"/>
          <w:sz w:val="40"/>
          <w:szCs w:val="40"/>
          <w:lang w:eastAsia="ru-RU"/>
        </w:rPr>
      </w:pPr>
      <w:r w:rsidRPr="0070394F">
        <w:rPr>
          <w:rFonts w:ascii="Arial" w:eastAsia="Times New Roman" w:hAnsi="Arial" w:cs="Arial"/>
          <w:color w:val="993300"/>
          <w:sz w:val="40"/>
          <w:szCs w:val="40"/>
          <w:lang w:eastAsia="ru-RU"/>
        </w:rPr>
        <w:t>День памяти и скорби</w:t>
      </w:r>
    </w:p>
    <w:p w:rsidR="00681474" w:rsidRDefault="00681474" w:rsidP="006814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3300"/>
          <w:sz w:val="26"/>
          <w:szCs w:val="26"/>
          <w:lang w:eastAsia="ru-RU"/>
        </w:rPr>
      </w:pPr>
    </w:p>
    <w:p w:rsidR="00681474" w:rsidRPr="00681474" w:rsidRDefault="00681474" w:rsidP="006814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681474" w:rsidRPr="00681474" w:rsidRDefault="00681474" w:rsidP="00E73FC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Звучит песня «Пусть свечи памяти </w:t>
      </w:r>
      <w:proofErr w:type="gramStart"/>
      <w:r w:rsidRPr="00681474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горят»</w:t>
      </w:r>
      <w:r w:rsidR="00E73FC4"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   </w:t>
      </w:r>
      <w:proofErr w:type="gramEnd"/>
      <w:r w:rsidR="00E73FC4"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                                      </w:t>
      </w:r>
      <w:proofErr w:type="spellStart"/>
      <w:r w:rsidR="00E73FC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Вед</w:t>
      </w:r>
      <w:r w:rsidRPr="0068147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: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Память</w:t>
      </w:r>
      <w:proofErr w:type="spellEnd"/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память, за собой позови. В те тревожные, далекие дни.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Ты героев ушедших сейчас оживи, А живущим ныне юность верни.</w:t>
      </w:r>
    </w:p>
    <w:p w:rsidR="00681474" w:rsidRPr="00681474" w:rsidRDefault="00681474" w:rsidP="0068147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Память! Память! Ты же можешь, ты же должна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Стрелки на мгновенье повернуть. Мы хотим не просто вспоминать имена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Мы хотим в глаза им заглянуть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68147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Вед: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Двадцать второе июня 1941 года - одна из самых печальных дат в нашей истории, начало Великой Отечественной войны.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Этот день напоминает нам о всех погибших, замученных в фашистской неволе, умерших в тылу от голода и лишений. 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Указом Президента РФ от 8 июня 1996 года, 22 июня — день начала Великой Отечественной войны — объявлен Днем памяти и скорби.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Звучит гимн</w:t>
      </w:r>
      <w:r w:rsidRPr="00681474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 РФ</w:t>
      </w:r>
      <w:r w:rsidRPr="00681474"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.                                                                     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Вед</w:t>
      </w:r>
      <w:r w:rsidRPr="0068147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: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Перед</w:t>
      </w:r>
      <w:proofErr w:type="spellEnd"/>
      <w:proofErr w:type="gramEnd"/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рассветом 21 июня, когда в глубокий сон погрузились города и сёла нашей Родины, с аэродромов поднялись в воздух груженые бомбами немецкие самолёты. Громами по всей западной границе прокатились орудийные выстрелы. Воздух наполнился рокотом моторов, танков и грузовиков. Немецко-фашистские полчища вероломно, без объявления войны напали на 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нашу страну.</w:t>
      </w:r>
    </w:p>
    <w:p w:rsidR="00681474" w:rsidRPr="00681474" w:rsidRDefault="00681474" w:rsidP="0068147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Фашистские самолёты бомбили города и порты, аэродромы и железнодорожные станции, бомбы сыпались на детские лагеря, на детские с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ады, на больницы, на жилые дома.</w:t>
      </w:r>
    </w:p>
    <w:p w:rsidR="00E73FC4" w:rsidRPr="0070394F" w:rsidRDefault="00681474" w:rsidP="0070394F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Радио известило весь народ о начавшейся войне. Люди поднялись на защиту Отчизны. В те грозные дни начала Великой Отечественной войны, словно клятва Ро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дине, звучала «Священная война».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                                                                          </w:t>
      </w:r>
      <w:r w:rsidRPr="00681474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 xml:space="preserve">Звучит песня «Священная </w:t>
      </w:r>
      <w:proofErr w:type="gramStart"/>
      <w:r w:rsidRPr="00681474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война»</w:t>
      </w:r>
      <w:r w:rsidR="00E73FC4" w:rsidRPr="00E73FC4"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   </w:t>
      </w:r>
      <w:proofErr w:type="gramEnd"/>
      <w:r w:rsidR="00E73FC4" w:rsidRPr="00E73FC4"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                                                 </w:t>
      </w:r>
      <w:r w:rsidR="00E73FC4"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                </w:t>
      </w:r>
      <w:r w:rsidR="00E73FC4" w:rsidRPr="00E73FC4"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 </w:t>
      </w:r>
      <w:r w:rsidR="00E73FC4" w:rsidRPr="00E73FC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Вед</w:t>
      </w:r>
      <w:r w:rsidRPr="0068147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:</w:t>
      </w:r>
      <w:r w:rsidR="00E73FC4" w:rsidRPr="00E73FC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Великая Отечественная война оставила огненный след не только на полях сражений. Немалые трудности и лишения выпали на долю тех, кто находился в тылу, где ковалось оружие Победы.</w:t>
      </w:r>
      <w:r w:rsidR="00E73FC4" w:rsidRPr="00E73FC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Это был тоже фронт, только трудовой, тяжелый, изнурительный. Его бойцы ковали победу у станков, на полях. Искрение слова благодарности вам, уважаемые труженики тыла.</w:t>
      </w:r>
      <w:r w:rsidR="00E73FC4" w:rsidRPr="00E73FC4">
        <w:rPr>
          <w:rFonts w:ascii="Arial" w:eastAsia="Times New Roman" w:hAnsi="Arial" w:cs="Arial"/>
          <w:color w:val="993300"/>
          <w:sz w:val="36"/>
          <w:szCs w:val="36"/>
          <w:lang w:eastAsia="ru-RU"/>
        </w:rPr>
        <w:t xml:space="preserve">                                                                                              </w:t>
      </w:r>
    </w:p>
    <w:p w:rsidR="0070394F" w:rsidRDefault="00E73FC4" w:rsidP="0070394F">
      <w:pPr>
        <w:shd w:val="clear" w:color="auto" w:fill="FFFFFF"/>
        <w:ind w:left="-1418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70394F">
        <w:rPr>
          <w:rFonts w:ascii="Arial" w:eastAsia="Times New Roman" w:hAnsi="Arial" w:cs="Arial"/>
          <w:sz w:val="36"/>
          <w:szCs w:val="36"/>
          <w:lang w:eastAsia="ru-RU"/>
        </w:rPr>
        <w:t>Война - это 1725 разрушенных и сожженных городов и посёлков, свыше 70 тысяч сёл и деревень в нашей стране. Война - это 32 тысячи взорванных заводов и фабрик, 65 тысяч километров железнодорожных путей. Война - это 20 часов у станка в день. Это урожай, выросший на солёной от пота земле. Это кровавые мозоли на ладонях взрослых и детей.</w:t>
      </w:r>
      <w:r w:rsidR="0070394F" w:rsidRPr="0070394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70394F">
        <w:rPr>
          <w:rFonts w:ascii="Arial" w:eastAsia="Times New Roman" w:hAnsi="Arial" w:cs="Arial"/>
          <w:sz w:val="36"/>
          <w:szCs w:val="36"/>
          <w:lang w:eastAsia="ru-RU"/>
        </w:rPr>
        <w:t xml:space="preserve">Война - это 900 дней и ночей блокадного Ленинграда. Это 125 граммов хлеба в сутки. Это тонны бомб и снарядов, падающих на мирных людей. Это голод, дистрофия и цинга. Это умирающие на улице, дома, у станка или в классе люди.                                                                  </w:t>
      </w:r>
      <w:r w:rsidR="0070394F">
        <w:rPr>
          <w:rFonts w:ascii="Arial" w:eastAsia="Times New Roman" w:hAnsi="Arial" w:cs="Arial"/>
          <w:sz w:val="36"/>
          <w:szCs w:val="36"/>
          <w:lang w:eastAsia="ru-RU"/>
        </w:rPr>
        <w:t xml:space="preserve">             </w:t>
      </w:r>
    </w:p>
    <w:p w:rsidR="00681474" w:rsidRPr="0070394F" w:rsidRDefault="00681474" w:rsidP="0070394F">
      <w:pPr>
        <w:shd w:val="clear" w:color="auto" w:fill="FFFFFF"/>
        <w:ind w:left="-1418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Прошло много лет с того ракового утра 22 июня 1941 года, а наша память вновь и вновь возвращается опять к суровым годам войны. Наверное, никогда не наступит время, когда можно будет сказать: хватит, достаточно, все уже сказано о Великой Отечественной войне. Всего сказать не удается никогда, потому что нет меры трагизму войны, нет меры героизму людей, проявленному в ней, нет меры горечи и страданию. 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="00E73FC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Вед</w:t>
      </w:r>
      <w:r w:rsidRPr="0068147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:</w:t>
      </w:r>
      <w:r w:rsidR="0070394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Склоним голову перед величием подвига русского народа. Почтим минутой памяти всех тех, всех погибших в этой страшной войне.</w:t>
      </w:r>
      <w:r w:rsidRPr="00681474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 xml:space="preserve"> </w:t>
      </w:r>
      <w:r w:rsidR="0070394F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Pr="00681474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Минута молчания.</w:t>
      </w:r>
      <w:r w:rsidR="0070394F">
        <w:rPr>
          <w:rFonts w:ascii="Arial" w:eastAsia="Times New Roman" w:hAnsi="Arial" w:cs="Arial"/>
          <w:sz w:val="36"/>
          <w:szCs w:val="36"/>
          <w:lang w:eastAsia="ru-RU"/>
        </w:rPr>
        <w:t xml:space="preserve">                                                                                                </w:t>
      </w:r>
      <w:r w:rsidR="0070394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Вед</w:t>
      </w:r>
      <w:r w:rsidRPr="0068147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:</w:t>
      </w:r>
      <w:r w:rsidR="0070394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Дни бежали и недели.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Шел войне не первый год,</w:t>
      </w:r>
    </w:p>
    <w:p w:rsidR="00681474" w:rsidRPr="00681474" w:rsidRDefault="00681474" w:rsidP="0070394F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показал себя на деле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Богатырский наш народ.</w:t>
      </w:r>
    </w:p>
    <w:p w:rsidR="00681474" w:rsidRPr="00681474" w:rsidRDefault="00681474" w:rsidP="0070394F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Ленинградская блокада,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Дни и ночи </w:t>
      </w:r>
      <w:proofErr w:type="gramStart"/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Сталинграда,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</w:t>
      </w:r>
      <w:proofErr w:type="gramEnd"/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                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Дон и Курская дуга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 уже назад - ни шагу!</w:t>
      </w:r>
    </w:p>
    <w:p w:rsidR="00681474" w:rsidRPr="00681474" w:rsidRDefault="00681474" w:rsidP="0070394F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Все вперед! Вперед к Рейхстагу,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ч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тобы там добить врага.</w:t>
      </w:r>
      <w:r w:rsidR="00E73FC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                                                                </w:t>
      </w:r>
      <w:r w:rsidR="00E73FC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Вед</w:t>
      </w:r>
      <w:r w:rsidRPr="0068147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:</w:t>
      </w:r>
      <w:r w:rsidR="0070394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Мир герои отстояли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Помнить мы их поклялись.</w:t>
      </w:r>
    </w:p>
    <w:p w:rsidR="00681474" w:rsidRPr="00681474" w:rsidRDefault="00681474" w:rsidP="0070394F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Пролетая в синей дали,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к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обелискам опустись.</w:t>
      </w:r>
    </w:p>
    <w:p w:rsidR="00681474" w:rsidRPr="00681474" w:rsidRDefault="00681474" w:rsidP="0068147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Знаем мы всех героев бесстрашных.</w:t>
      </w:r>
    </w:p>
    <w:p w:rsidR="00681474" w:rsidRPr="00681474" w:rsidRDefault="00681474" w:rsidP="0068147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Преклоняем колена перед памятью павших,</w:t>
      </w:r>
    </w:p>
    <w:p w:rsidR="00681474" w:rsidRPr="00681474" w:rsidRDefault="00681474" w:rsidP="0068147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 ложатся цветы на гранитные плиты…</w:t>
      </w:r>
    </w:p>
    <w:p w:rsidR="00681474" w:rsidRPr="00681474" w:rsidRDefault="00681474" w:rsidP="00E73FC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Да, никто не забыт, и ничто не забыто.</w:t>
      </w:r>
    </w:p>
    <w:p w:rsidR="00681474" w:rsidRPr="00681474" w:rsidRDefault="00681474" w:rsidP="00E73FC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Нам нужен мир,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т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ебе и мне</w:t>
      </w:r>
      <w:r w:rsidR="00E73FC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 всем на свете детям!</w:t>
      </w:r>
    </w:p>
    <w:p w:rsidR="00681474" w:rsidRPr="00681474" w:rsidRDefault="00681474" w:rsidP="00E73FC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 должен мирным</w:t>
      </w:r>
      <w:r w:rsidR="00E73FC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б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ыть рассвет,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Который завтра встретим!</w:t>
      </w:r>
      <w:r w:rsidR="00E73FC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        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Нам нужен мир!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Трава в росе,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Улыбчивое детство.</w:t>
      </w:r>
      <w:r w:rsidR="00E73FC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                         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Нам нужен мир,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Прекрасный мир,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Полученный в наследство!</w:t>
      </w:r>
    </w:p>
    <w:p w:rsidR="00681474" w:rsidRPr="00681474" w:rsidRDefault="00681474" w:rsidP="00E73FC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«Нет!» - заявляем мы войне,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Всем злым и черным силам.</w:t>
      </w:r>
    </w:p>
    <w:p w:rsidR="00681474" w:rsidRPr="00681474" w:rsidRDefault="00681474" w:rsidP="00E73FC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Должна трава зеленой быть,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а</w:t>
      </w:r>
      <w:r w:rsidR="00E73FC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небо синим-синим</w:t>
      </w:r>
    </w:p>
    <w:p w:rsidR="00681474" w:rsidRPr="00681474" w:rsidRDefault="00681474" w:rsidP="00E73FC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Так пусть она цветет всегда,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п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ускай шумит садами,</w:t>
      </w:r>
    </w:p>
    <w:p w:rsidR="00681474" w:rsidRPr="00681474" w:rsidRDefault="00681474" w:rsidP="00E73FC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Пусть люди смотрят на нее</w:t>
      </w:r>
      <w:r w:rsidR="0070394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в</w:t>
      </w: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любленными глазами!</w:t>
      </w:r>
    </w:p>
    <w:p w:rsidR="00681474" w:rsidRPr="00BD17E7" w:rsidRDefault="00681474" w:rsidP="00E73FC4">
      <w:pPr>
        <w:shd w:val="clear" w:color="auto" w:fill="FFFFFF"/>
        <w:spacing w:after="0" w:line="240" w:lineRule="auto"/>
        <w:ind w:left="-1418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BD17E7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Песня «Пусть всегда бу</w:t>
      </w:r>
      <w:r w:rsidR="00E73FC4" w:rsidRPr="00BD17E7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дет солнце»</w:t>
      </w:r>
    </w:p>
    <w:p w:rsidR="00681474" w:rsidRPr="00681474" w:rsidRDefault="00681474" w:rsidP="00681474">
      <w:pPr>
        <w:shd w:val="clear" w:color="auto" w:fill="E1E4D5"/>
        <w:spacing w:line="240" w:lineRule="auto"/>
        <w:ind w:left="-1418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147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E72E18" w:rsidRPr="00681474" w:rsidRDefault="00E72E18" w:rsidP="00681474">
      <w:pPr>
        <w:ind w:left="-1418"/>
        <w:rPr>
          <w:sz w:val="36"/>
          <w:szCs w:val="36"/>
        </w:rPr>
      </w:pPr>
    </w:p>
    <w:sectPr w:rsidR="00E72E18" w:rsidRPr="0068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7C"/>
    <w:rsid w:val="0046267C"/>
    <w:rsid w:val="00681474"/>
    <w:rsid w:val="0070394F"/>
    <w:rsid w:val="00BD17E7"/>
    <w:rsid w:val="00E72E18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61E6"/>
  <w15:chartTrackingRefBased/>
  <w15:docId w15:val="{9D8CF9DD-E5F1-4625-8E6B-8DF4D256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1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2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2019-06-12T16:25:00Z</cp:lastPrinted>
  <dcterms:created xsi:type="dcterms:W3CDTF">2019-06-10T14:39:00Z</dcterms:created>
  <dcterms:modified xsi:type="dcterms:W3CDTF">2019-06-12T16:26:00Z</dcterms:modified>
</cp:coreProperties>
</file>